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46" w:rsidRDefault="00485A46" w:rsidP="00485A46">
      <w:pPr>
        <w:autoSpaceDE w:val="0"/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485A46" w:rsidRDefault="00485A46" w:rsidP="00485A46">
      <w:pPr>
        <w:autoSpaceDE w:val="0"/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5A46" w:rsidRDefault="00485A46" w:rsidP="00485A46">
      <w:pPr>
        <w:autoSpaceDE w:val="0"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/>
          <w:bCs/>
          <w:sz w:val="44"/>
          <w:szCs w:val="44"/>
        </w:rPr>
        <w:t>知识竞答工作要求</w:t>
      </w:r>
    </w:p>
    <w:bookmarkEnd w:id="0"/>
    <w:p w:rsidR="00485A46" w:rsidRDefault="00485A46" w:rsidP="00485A46">
      <w:pPr>
        <w:autoSpaceDE w:val="0"/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5A46" w:rsidRDefault="00485A46" w:rsidP="00485A46">
      <w:pPr>
        <w:pStyle w:val="1"/>
        <w:widowControl/>
        <w:shd w:val="clear" w:color="auto" w:fill="FFFFFF"/>
        <w:autoSpaceDE w:val="0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b w:val="0"/>
          <w:bCs w:val="0"/>
          <w:kern w:val="2"/>
          <w:sz w:val="32"/>
          <w:szCs w:val="32"/>
        </w:rPr>
        <w:t>登录中国大学生在线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官网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2024</w:t>
      </w:r>
      <w:r>
        <w:rPr>
          <w:rFonts w:ascii="仿宋_GB2312" w:eastAsia="仿宋_GB2312" w:hAnsi="Times New Roman" w:cs="Times New Roman"/>
          <w:b w:val="0"/>
          <w:bCs w:val="0"/>
          <w:kern w:val="2"/>
          <w:sz w:val="32"/>
          <w:szCs w:val="32"/>
        </w:rPr>
        <w:t>年高校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“</w:t>
      </w:r>
      <w:r>
        <w:rPr>
          <w:rFonts w:ascii="仿宋_GB2312" w:eastAsia="仿宋_GB2312" w:hAnsi="Times New Roman" w:cs="Times New Roman"/>
          <w:b w:val="0"/>
          <w:bCs w:val="0"/>
          <w:kern w:val="2"/>
          <w:sz w:val="32"/>
          <w:szCs w:val="32"/>
        </w:rPr>
        <w:t>礼敬中华优秀传统文化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b w:val="0"/>
          <w:bCs w:val="0"/>
          <w:kern w:val="2"/>
          <w:sz w:val="32"/>
          <w:szCs w:val="32"/>
        </w:rPr>
        <w:t>宣传教育活动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“</w:t>
      </w:r>
      <w:r>
        <w:rPr>
          <w:rFonts w:ascii="仿宋_GB2312" w:eastAsia="仿宋_GB2312" w:hAnsi="Times New Roman" w:cs="Times New Roman"/>
          <w:b w:val="0"/>
          <w:bCs w:val="0"/>
          <w:kern w:val="2"/>
          <w:sz w:val="32"/>
          <w:szCs w:val="32"/>
        </w:rPr>
        <w:t>国学史园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b w:val="0"/>
          <w:bCs w:val="0"/>
          <w:kern w:val="2"/>
          <w:sz w:val="32"/>
          <w:szCs w:val="32"/>
        </w:rPr>
        <w:t>知识竞答页面参与答题，每位参与者只能参与一次。本次活动最终解释权归主办方所有。</w:t>
      </w:r>
    </w:p>
    <w:p w:rsidR="00485A46" w:rsidRDefault="00485A46" w:rsidP="00485A46">
      <w:r>
        <w:rPr>
          <w:rFonts w:ascii="仿宋_GB2312" w:eastAsia="仿宋_GB2312" w:hAnsi="Times New Roman" w:cs="Times New Roman" w:hint="eastAsia"/>
          <w:sz w:val="32"/>
          <w:szCs w:val="32"/>
        </w:rPr>
        <w:t>答题</w:t>
      </w:r>
      <w:r>
        <w:rPr>
          <w:rFonts w:ascii="仿宋_GB2312" w:eastAsia="仿宋_GB2312" w:hAnsi="Times New Roman" w:cs="Times New Roman"/>
          <w:sz w:val="32"/>
          <w:szCs w:val="32"/>
        </w:rPr>
        <w:t>网址</w:t>
      </w:r>
      <w:r>
        <w:rPr>
          <w:rFonts w:ascii="仿宋_GB2312" w:eastAsia="仿宋_GB2312" w:hAnsi="Times New Roman" w:cs="Times New Roman"/>
          <w:sz w:val="32"/>
          <w:szCs w:val="32"/>
        </w:rPr>
        <w:t>：</w:t>
      </w:r>
      <w:hyperlink r:id="rId6" w:history="1">
        <w:r>
          <w:rPr>
            <w:rStyle w:val="15"/>
            <w:rFonts w:ascii="Times New Roman" w:eastAsia="仿宋_GB2312" w:hAnsi="Times New Roman" w:cs="Times New Roman"/>
            <w:sz w:val="32"/>
            <w:szCs w:val="32"/>
          </w:rPr>
          <w:t>https://dxs.moe.gov.cn/zx/a/hd_hdgg/240515/1885358.shtml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CE5935" w:rsidRPr="00485A46" w:rsidRDefault="00CE5935"/>
    <w:sectPr w:rsidR="00CE5935" w:rsidRPr="0048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D4" w:rsidRDefault="00C50AD4" w:rsidP="00485A46">
      <w:r>
        <w:separator/>
      </w:r>
    </w:p>
  </w:endnote>
  <w:endnote w:type="continuationSeparator" w:id="0">
    <w:p w:rsidR="00C50AD4" w:rsidRDefault="00C50AD4" w:rsidP="0048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D4" w:rsidRDefault="00C50AD4" w:rsidP="00485A46">
      <w:r>
        <w:separator/>
      </w:r>
    </w:p>
  </w:footnote>
  <w:footnote w:type="continuationSeparator" w:id="0">
    <w:p w:rsidR="00C50AD4" w:rsidRDefault="00C50AD4" w:rsidP="0048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6E"/>
    <w:rsid w:val="000D27DE"/>
    <w:rsid w:val="0030352E"/>
    <w:rsid w:val="00423B6E"/>
    <w:rsid w:val="00485A46"/>
    <w:rsid w:val="005D027A"/>
    <w:rsid w:val="00C50AD4"/>
    <w:rsid w:val="00C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181C27-E639-43FE-81F7-84839C82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85A46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85A46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85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85A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5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85A46"/>
    <w:rPr>
      <w:sz w:val="18"/>
      <w:szCs w:val="18"/>
    </w:rPr>
  </w:style>
  <w:style w:type="character" w:customStyle="1" w:styleId="1Char">
    <w:name w:val="标题 1 Char"/>
    <w:basedOn w:val="a1"/>
    <w:link w:val="1"/>
    <w:uiPriority w:val="99"/>
    <w:rsid w:val="00485A46"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15">
    <w:name w:val="15"/>
    <w:basedOn w:val="a1"/>
    <w:rsid w:val="00485A46"/>
    <w:rPr>
      <w:rFonts w:ascii="Calibri" w:hAnsi="Calibri" w:cs="Calibri" w:hint="default"/>
      <w:color w:val="0000FF"/>
      <w:u w:val="single"/>
    </w:rPr>
  </w:style>
  <w:style w:type="paragraph" w:styleId="a6">
    <w:name w:val="Body Text"/>
    <w:basedOn w:val="a"/>
    <w:link w:val="Char1"/>
    <w:uiPriority w:val="99"/>
    <w:semiHidden/>
    <w:unhideWhenUsed/>
    <w:rsid w:val="00485A4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485A46"/>
    <w:rPr>
      <w:rFonts w:ascii="Calibri" w:eastAsia="宋体" w:hAnsi="Calibri" w:cs="宋体"/>
      <w:szCs w:val="21"/>
    </w:rPr>
  </w:style>
  <w:style w:type="paragraph" w:styleId="a0">
    <w:name w:val="Body Text First Indent"/>
    <w:basedOn w:val="a6"/>
    <w:link w:val="Char2"/>
    <w:uiPriority w:val="99"/>
    <w:semiHidden/>
    <w:unhideWhenUsed/>
    <w:rsid w:val="00485A46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485A46"/>
    <w:rPr>
      <w:rFonts w:ascii="Calibri" w:eastAsia="宋体" w:hAnsi="Calibr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xs.moe.gov.cn/zx/a/hd_hdgg/240515/188535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2024-06-19T02:39:00Z</dcterms:created>
  <dcterms:modified xsi:type="dcterms:W3CDTF">2024-06-19T02:41:00Z</dcterms:modified>
</cp:coreProperties>
</file>